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43"/>
        <w:gridCol w:w="2501"/>
        <w:gridCol w:w="1979"/>
      </w:tblGrid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договора управления многоквартирным домом за  2019 год             Тариф</w:t>
            </w:r>
          </w:p>
        </w:tc>
      </w:tr>
      <w:tr w:rsidR="00445220" w:rsidRPr="00445220" w:rsidTr="00445220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7                                 </w:t>
            </w:r>
            <w:proofErr w:type="spellStart"/>
            <w:proofErr w:type="gramStart"/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2 697.10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45220" w:rsidRPr="00445220" w:rsidTr="00445220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185 288.81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675 784.92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670 882.99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45220" w:rsidRPr="00445220" w:rsidTr="004452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190 190.74</w:t>
            </w: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393.61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20 638.27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18 511.30</w:t>
            </w:r>
          </w:p>
        </w:tc>
      </w:tr>
      <w:tr w:rsidR="00445220" w:rsidRPr="00445220" w:rsidTr="004452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2 520.58</w:t>
            </w:r>
          </w:p>
        </w:tc>
      </w:tr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220" w:rsidRPr="00445220" w:rsidTr="00445220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4522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4522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4522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197 751.37  </w:t>
            </w:r>
          </w:p>
        </w:tc>
      </w:tr>
      <w:tr w:rsidR="00445220" w:rsidRPr="00445220" w:rsidTr="00445220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4522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2 265.56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41 714.32  </w:t>
            </w: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4522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4522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30 746.93  </w:t>
            </w:r>
          </w:p>
        </w:tc>
      </w:tr>
      <w:tr w:rsidR="00445220" w:rsidRPr="00445220" w:rsidTr="004452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2 428.24  </w:t>
            </w:r>
          </w:p>
        </w:tc>
      </w:tr>
      <w:tr w:rsidR="00445220" w:rsidRPr="00445220" w:rsidTr="004452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1 294.61  </w:t>
            </w:r>
          </w:p>
        </w:tc>
      </w:tr>
      <w:tr w:rsidR="00445220" w:rsidRPr="00445220" w:rsidTr="00445220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28 481.38  </w:t>
            </w:r>
          </w:p>
        </w:tc>
      </w:tr>
      <w:tr w:rsidR="00445220" w:rsidRPr="00445220" w:rsidTr="0044522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4522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104 863.25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220" w:rsidRPr="00445220" w:rsidTr="00445220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452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46 605.89  </w:t>
            </w:r>
          </w:p>
        </w:tc>
      </w:tr>
      <w:tr w:rsidR="00445220" w:rsidRPr="00445220" w:rsidTr="0044522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</w:t>
            </w:r>
            <w:r w:rsidRPr="00445220">
              <w:rPr>
                <w:rFonts w:ascii="Times New Roman" w:eastAsia="Times New Roman" w:hAnsi="Times New Roman" w:cs="Times New Roman"/>
              </w:rPr>
              <w:t xml:space="preserve">            Текущий ремонт конструктивных элементов зданий                             Зимняя уборка кровли  от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4522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445220">
              <w:rPr>
                <w:rFonts w:ascii="Times New Roman" w:eastAsia="Times New Roman" w:hAnsi="Times New Roman" w:cs="Times New Roman"/>
              </w:rPr>
              <w:t xml:space="preserve">                  П</w:t>
            </w:r>
            <w:proofErr w:type="gramEnd"/>
            <w:r w:rsidRPr="0044522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100 655.77  </w:t>
            </w:r>
          </w:p>
        </w:tc>
      </w:tr>
      <w:tr w:rsidR="00445220" w:rsidRPr="00445220" w:rsidTr="00445220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452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30 746.94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27 186.77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47 253.19  </w:t>
            </w:r>
          </w:p>
        </w:tc>
      </w:tr>
      <w:tr w:rsidR="00445220" w:rsidRPr="00445220" w:rsidTr="00445220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5220" w:rsidRPr="00445220" w:rsidTr="00445220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4522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4522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 xml:space="preserve">52 755.28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714 749.50  </w:t>
            </w:r>
          </w:p>
        </w:tc>
      </w:tr>
      <w:tr w:rsidR="00445220" w:rsidRPr="00445220" w:rsidTr="004452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45220" w:rsidRPr="00445220" w:rsidTr="00445220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2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220" w:rsidRPr="00445220" w:rsidTr="00445220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0" w:rsidRPr="00445220" w:rsidRDefault="00445220" w:rsidP="0044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4522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87E5F" w:rsidRDefault="00587E5F"/>
    <w:sectPr w:rsidR="005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20"/>
    <w:rsid w:val="00445220"/>
    <w:rsid w:val="0058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2022-07-26T00:05:00Z</dcterms:created>
  <dcterms:modified xsi:type="dcterms:W3CDTF">2022-07-26T00:06:00Z</dcterms:modified>
</cp:coreProperties>
</file>